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D6011" w14:textId="2C670910" w:rsidR="006A7916" w:rsidRPr="00403D82" w:rsidRDefault="00B03475" w:rsidP="000F0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62CD">
        <w:rPr>
          <w:rFonts w:ascii="Times New Roman" w:hAnsi="Times New Roman" w:cs="Times New Roman"/>
          <w:b/>
          <w:sz w:val="20"/>
          <w:szCs w:val="20"/>
        </w:rPr>
        <w:t xml:space="preserve">Информация о результатах контрольного мероприятия </w:t>
      </w:r>
      <w:r w:rsidR="00E360D7" w:rsidRPr="00E962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</w:t>
      </w:r>
      <w:r w:rsidR="00E962CD" w:rsidRPr="00E962CD">
        <w:rPr>
          <w:rFonts w:ascii="Times New Roman" w:hAnsi="Times New Roman" w:cs="Times New Roman"/>
          <w:b/>
          <w:bCs/>
          <w:sz w:val="20"/>
          <w:szCs w:val="20"/>
        </w:rPr>
        <w:t>Проверка правомерности использования бюджетных средств, направленных в 2023 году на оплату труда (по отдельным вопросам) работникам в муниципальном бюджетном общеобразовательном учреждении средняя общеобразовательная школа № 2 муниципального образования город Горячий Ключ имени В.В. Горбатко</w:t>
      </w:r>
      <w:r w:rsidR="00E925C2" w:rsidRPr="00E962CD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="00465373" w:rsidRPr="00E962CD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E925C2" w:rsidRPr="00E962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7916" w:rsidRPr="00E962C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1AB2D4A" w14:textId="25AB5A00" w:rsidR="00EF3BC8" w:rsidRPr="00E16C1A" w:rsidRDefault="003D45B0" w:rsidP="00D66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 соответствии с пунктом 2.</w:t>
      </w:r>
      <w:r w:rsidR="00E16C1A">
        <w:rPr>
          <w:rFonts w:ascii="Times New Roman" w:hAnsi="Times New Roman" w:cs="Times New Roman"/>
          <w:sz w:val="20"/>
          <w:szCs w:val="20"/>
        </w:rPr>
        <w:t>2</w:t>
      </w:r>
      <w:r w:rsidR="00086486" w:rsidRPr="00AD464B">
        <w:rPr>
          <w:rFonts w:ascii="Times New Roman" w:hAnsi="Times New Roman" w:cs="Times New Roman"/>
          <w:sz w:val="20"/>
          <w:szCs w:val="20"/>
        </w:rPr>
        <w:t>. плана работы Контрольно</w:t>
      </w:r>
      <w:r w:rsidR="00D66669">
        <w:rPr>
          <w:rFonts w:ascii="Times New Roman" w:hAnsi="Times New Roman" w:cs="Times New Roman"/>
          <w:sz w:val="20"/>
          <w:szCs w:val="20"/>
        </w:rPr>
        <w:t>-</w:t>
      </w:r>
      <w:r w:rsidR="00086486" w:rsidRPr="00AD464B">
        <w:rPr>
          <w:rFonts w:ascii="Times New Roman" w:hAnsi="Times New Roman" w:cs="Times New Roman"/>
          <w:sz w:val="20"/>
          <w:szCs w:val="20"/>
        </w:rPr>
        <w:t>счетной палаты муниципального образо</w:t>
      </w:r>
      <w:r>
        <w:rPr>
          <w:rFonts w:ascii="Times New Roman" w:hAnsi="Times New Roman" w:cs="Times New Roman"/>
          <w:sz w:val="20"/>
          <w:szCs w:val="20"/>
        </w:rPr>
        <w:t>вания город Горячий Ключ на 20</w:t>
      </w:r>
      <w:r w:rsidR="00D66669">
        <w:rPr>
          <w:rFonts w:ascii="Times New Roman" w:hAnsi="Times New Roman" w:cs="Times New Roman"/>
          <w:sz w:val="20"/>
          <w:szCs w:val="20"/>
        </w:rPr>
        <w:t>2</w:t>
      </w:r>
      <w:r w:rsidR="00E16C1A">
        <w:rPr>
          <w:rFonts w:ascii="Times New Roman" w:hAnsi="Times New Roman" w:cs="Times New Roman"/>
          <w:sz w:val="20"/>
          <w:szCs w:val="20"/>
        </w:rPr>
        <w:t>4</w:t>
      </w:r>
      <w:r w:rsidR="00086486" w:rsidRPr="00AD464B">
        <w:rPr>
          <w:rFonts w:ascii="Times New Roman" w:hAnsi="Times New Roman" w:cs="Times New Roman"/>
          <w:sz w:val="20"/>
          <w:szCs w:val="20"/>
        </w:rPr>
        <w:t xml:space="preserve"> год, утвержденного распоряжением председателя Контрольно</w:t>
      </w:r>
      <w:r w:rsidR="00D66669">
        <w:rPr>
          <w:rFonts w:ascii="Times New Roman" w:hAnsi="Times New Roman" w:cs="Times New Roman"/>
          <w:sz w:val="20"/>
          <w:szCs w:val="20"/>
        </w:rPr>
        <w:t>-</w:t>
      </w:r>
      <w:r w:rsidR="00086486" w:rsidRPr="00AD464B">
        <w:rPr>
          <w:rFonts w:ascii="Times New Roman" w:hAnsi="Times New Roman" w:cs="Times New Roman"/>
          <w:sz w:val="20"/>
          <w:szCs w:val="20"/>
        </w:rPr>
        <w:t xml:space="preserve">счетной палаты </w:t>
      </w:r>
      <w:r w:rsidR="00086486" w:rsidRPr="00E925C2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город Горячий Ключ </w:t>
      </w:r>
      <w:r w:rsidR="00E360D7" w:rsidRPr="00E925C2">
        <w:rPr>
          <w:rFonts w:ascii="Times New Roman" w:eastAsia="Times New Roman" w:hAnsi="Times New Roman" w:cs="Times New Roman"/>
          <w:sz w:val="20"/>
          <w:szCs w:val="20"/>
        </w:rPr>
        <w:t>2</w:t>
      </w:r>
      <w:r w:rsidR="00D66669">
        <w:rPr>
          <w:rFonts w:ascii="Times New Roman" w:eastAsia="Times New Roman" w:hAnsi="Times New Roman" w:cs="Times New Roman"/>
          <w:sz w:val="20"/>
          <w:szCs w:val="20"/>
        </w:rPr>
        <w:t>2</w:t>
      </w:r>
      <w:r w:rsidR="00E360D7" w:rsidRPr="00E925C2">
        <w:rPr>
          <w:rFonts w:ascii="Times New Roman" w:eastAsia="Times New Roman" w:hAnsi="Times New Roman" w:cs="Times New Roman"/>
          <w:sz w:val="20"/>
          <w:szCs w:val="20"/>
        </w:rPr>
        <w:t xml:space="preserve"> декабря 20</w:t>
      </w:r>
      <w:r w:rsidR="00D66669">
        <w:rPr>
          <w:rFonts w:ascii="Times New Roman" w:eastAsia="Times New Roman" w:hAnsi="Times New Roman" w:cs="Times New Roman"/>
          <w:sz w:val="20"/>
          <w:szCs w:val="20"/>
        </w:rPr>
        <w:t>2</w:t>
      </w:r>
      <w:r w:rsidR="00E16C1A">
        <w:rPr>
          <w:rFonts w:ascii="Times New Roman" w:eastAsia="Times New Roman" w:hAnsi="Times New Roman" w:cs="Times New Roman"/>
          <w:sz w:val="20"/>
          <w:szCs w:val="20"/>
        </w:rPr>
        <w:t>3</w:t>
      </w:r>
      <w:r w:rsidR="00E360D7" w:rsidRPr="00E925C2">
        <w:rPr>
          <w:rFonts w:ascii="Times New Roman" w:eastAsia="Times New Roman" w:hAnsi="Times New Roman" w:cs="Times New Roman"/>
          <w:sz w:val="20"/>
          <w:szCs w:val="20"/>
        </w:rPr>
        <w:t xml:space="preserve"> года №</w:t>
      </w:r>
      <w:r w:rsidR="00D66669">
        <w:rPr>
          <w:rFonts w:ascii="Times New Roman" w:eastAsia="Times New Roman" w:hAnsi="Times New Roman" w:cs="Times New Roman"/>
          <w:sz w:val="20"/>
          <w:szCs w:val="20"/>
        </w:rPr>
        <w:t> </w:t>
      </w:r>
      <w:r w:rsidR="00E16C1A">
        <w:rPr>
          <w:rFonts w:ascii="Times New Roman" w:eastAsia="Times New Roman" w:hAnsi="Times New Roman" w:cs="Times New Roman"/>
          <w:sz w:val="20"/>
          <w:szCs w:val="20"/>
        </w:rPr>
        <w:t>78</w:t>
      </w:r>
      <w:r w:rsidR="00E925C2" w:rsidRPr="00E925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60D7" w:rsidRPr="00E925C2">
        <w:rPr>
          <w:rFonts w:ascii="Times New Roman" w:eastAsia="Times New Roman" w:hAnsi="Times New Roman" w:cs="Times New Roman"/>
          <w:sz w:val="20"/>
          <w:szCs w:val="20"/>
        </w:rPr>
        <w:t xml:space="preserve">и распоряжением председателя Контрольно-счетной палаты муниципального образования город Горячий Ключ от </w:t>
      </w:r>
      <w:r w:rsidR="00D66669">
        <w:rPr>
          <w:rFonts w:ascii="Times New Roman" w:eastAsia="Times New Roman" w:hAnsi="Times New Roman" w:cs="Times New Roman"/>
          <w:sz w:val="20"/>
          <w:szCs w:val="20"/>
        </w:rPr>
        <w:t>0</w:t>
      </w:r>
      <w:r w:rsidR="00E16C1A">
        <w:rPr>
          <w:rFonts w:ascii="Times New Roman" w:eastAsia="Times New Roman" w:hAnsi="Times New Roman" w:cs="Times New Roman"/>
          <w:sz w:val="20"/>
          <w:szCs w:val="20"/>
        </w:rPr>
        <w:t>2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6669">
        <w:rPr>
          <w:rFonts w:ascii="Times New Roman" w:eastAsia="Times New Roman" w:hAnsi="Times New Roman" w:cs="Times New Roman"/>
          <w:sz w:val="20"/>
          <w:szCs w:val="20"/>
        </w:rPr>
        <w:t>мая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D66669">
        <w:rPr>
          <w:rFonts w:ascii="Times New Roman" w:eastAsia="Times New Roman" w:hAnsi="Times New Roman" w:cs="Times New Roman"/>
          <w:sz w:val="20"/>
          <w:szCs w:val="20"/>
        </w:rPr>
        <w:t>2</w:t>
      </w:r>
      <w:r w:rsidR="00E16C1A">
        <w:rPr>
          <w:rFonts w:ascii="Times New Roman" w:eastAsia="Times New Roman" w:hAnsi="Times New Roman" w:cs="Times New Roman"/>
          <w:sz w:val="20"/>
          <w:szCs w:val="20"/>
        </w:rPr>
        <w:t>4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года №</w:t>
      </w:r>
      <w:r w:rsidR="00D66669">
        <w:rPr>
          <w:rFonts w:ascii="Times New Roman" w:eastAsia="Times New Roman" w:hAnsi="Times New Roman" w:cs="Times New Roman"/>
          <w:sz w:val="20"/>
          <w:szCs w:val="20"/>
        </w:rPr>
        <w:t> </w:t>
      </w:r>
      <w:r w:rsidR="00E16C1A">
        <w:rPr>
          <w:rFonts w:ascii="Times New Roman" w:eastAsia="Times New Roman" w:hAnsi="Times New Roman" w:cs="Times New Roman"/>
          <w:sz w:val="20"/>
          <w:szCs w:val="20"/>
        </w:rPr>
        <w:t>33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«О </w:t>
      </w:r>
      <w:r w:rsidR="00E360D7" w:rsidRPr="00E16C1A">
        <w:rPr>
          <w:rFonts w:ascii="Times New Roman" w:eastAsia="Times New Roman" w:hAnsi="Times New Roman" w:cs="Times New Roman"/>
          <w:sz w:val="20"/>
          <w:szCs w:val="20"/>
        </w:rPr>
        <w:t xml:space="preserve">проведении контрольного мероприятия», </w:t>
      </w:r>
      <w:r w:rsidR="00982165" w:rsidRPr="00E16C1A">
        <w:rPr>
          <w:rFonts w:ascii="Times New Roman" w:hAnsi="Times New Roman" w:cs="Times New Roman"/>
          <w:sz w:val="20"/>
          <w:szCs w:val="20"/>
        </w:rPr>
        <w:t>проведено мероприятие</w:t>
      </w:r>
      <w:r w:rsidR="003D3119" w:rsidRPr="00E16C1A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3D3119" w:rsidRPr="00E16C1A">
        <w:rPr>
          <w:rFonts w:ascii="Times New Roman" w:hAnsi="Times New Roman" w:cs="Times New Roman"/>
          <w:sz w:val="20"/>
          <w:szCs w:val="20"/>
        </w:rPr>
        <w:t xml:space="preserve"> </w:t>
      </w:r>
      <w:r w:rsidR="00E360D7" w:rsidRPr="00E16C1A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E16C1A" w:rsidRPr="00E16C1A">
        <w:rPr>
          <w:rFonts w:ascii="Times New Roman" w:hAnsi="Times New Roman" w:cs="Times New Roman"/>
          <w:sz w:val="20"/>
          <w:szCs w:val="20"/>
        </w:rPr>
        <w:t>Проверка правомерности использования бюджетных средств, направленных в 2023 году на оплату труда (по отдельным вопросам) работникам в муниципальном бюджетном общеобразовательном учреждении средняя общеобразовательная школа № 2 муниципального образования город Горячий Ключ имени В.В. Горбатко</w:t>
      </w:r>
      <w:r w:rsidR="00E925C2" w:rsidRPr="00E16C1A">
        <w:rPr>
          <w:rFonts w:ascii="Times New Roman" w:eastAsia="Times New Roman" w:hAnsi="Times New Roman" w:cs="Times New Roman"/>
          <w:sz w:val="20"/>
          <w:szCs w:val="20"/>
        </w:rPr>
        <w:t>»</w:t>
      </w:r>
      <w:r w:rsidR="00D8309C" w:rsidRPr="00E16C1A">
        <w:rPr>
          <w:rFonts w:ascii="Times New Roman" w:hAnsi="Times New Roman" w:cs="Times New Roman"/>
          <w:sz w:val="20"/>
          <w:szCs w:val="20"/>
        </w:rPr>
        <w:t>.</w:t>
      </w:r>
    </w:p>
    <w:p w14:paraId="2EF543CE" w14:textId="56FC4034" w:rsidR="00086486" w:rsidRDefault="00086486" w:rsidP="003D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464B">
        <w:rPr>
          <w:rFonts w:ascii="Times New Roman" w:hAnsi="Times New Roman" w:cs="Times New Roman"/>
          <w:sz w:val="20"/>
          <w:szCs w:val="20"/>
        </w:rPr>
        <w:t xml:space="preserve">Распоряжением </w:t>
      </w:r>
      <w:r w:rsidR="0075492E">
        <w:rPr>
          <w:rFonts w:ascii="Times New Roman" w:hAnsi="Times New Roman" w:cs="Times New Roman"/>
          <w:sz w:val="20"/>
          <w:szCs w:val="20"/>
        </w:rPr>
        <w:t xml:space="preserve">председателя </w:t>
      </w:r>
      <w:r w:rsidRPr="00AD464B">
        <w:rPr>
          <w:rFonts w:ascii="Times New Roman" w:hAnsi="Times New Roman" w:cs="Times New Roman"/>
          <w:sz w:val="20"/>
          <w:szCs w:val="20"/>
        </w:rPr>
        <w:t xml:space="preserve">Контрольно-счетной палаты муниципального образования город Горячий Ключ от </w:t>
      </w:r>
      <w:r w:rsidR="00E40F7D">
        <w:rPr>
          <w:rFonts w:ascii="Times New Roman" w:hAnsi="Times New Roman" w:cs="Times New Roman"/>
          <w:sz w:val="20"/>
          <w:szCs w:val="20"/>
        </w:rPr>
        <w:t>04</w:t>
      </w:r>
      <w:r w:rsidR="003D3119">
        <w:rPr>
          <w:rFonts w:ascii="Times New Roman" w:hAnsi="Times New Roman" w:cs="Times New Roman"/>
          <w:sz w:val="20"/>
          <w:szCs w:val="20"/>
        </w:rPr>
        <w:t xml:space="preserve"> </w:t>
      </w:r>
      <w:r w:rsidR="00C26925">
        <w:rPr>
          <w:rFonts w:ascii="Times New Roman" w:hAnsi="Times New Roman" w:cs="Times New Roman"/>
          <w:sz w:val="20"/>
          <w:szCs w:val="20"/>
        </w:rPr>
        <w:t>июня</w:t>
      </w:r>
      <w:r w:rsidRPr="00AD464B">
        <w:rPr>
          <w:rFonts w:ascii="Times New Roman" w:hAnsi="Times New Roman" w:cs="Times New Roman"/>
          <w:sz w:val="20"/>
          <w:szCs w:val="20"/>
        </w:rPr>
        <w:t xml:space="preserve"> 20</w:t>
      </w:r>
      <w:r w:rsidR="00C26925">
        <w:rPr>
          <w:rFonts w:ascii="Times New Roman" w:hAnsi="Times New Roman" w:cs="Times New Roman"/>
          <w:sz w:val="20"/>
          <w:szCs w:val="20"/>
        </w:rPr>
        <w:t>2</w:t>
      </w:r>
      <w:r w:rsidR="00E40F7D">
        <w:rPr>
          <w:rFonts w:ascii="Times New Roman" w:hAnsi="Times New Roman" w:cs="Times New Roman"/>
          <w:sz w:val="20"/>
          <w:szCs w:val="20"/>
        </w:rPr>
        <w:t>4</w:t>
      </w:r>
      <w:r w:rsidRPr="00AD464B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C26925">
        <w:rPr>
          <w:rFonts w:ascii="Times New Roman" w:hAnsi="Times New Roman" w:cs="Times New Roman"/>
          <w:sz w:val="20"/>
          <w:szCs w:val="20"/>
        </w:rPr>
        <w:t> 3</w:t>
      </w:r>
      <w:r w:rsidR="00E40F7D">
        <w:rPr>
          <w:rFonts w:ascii="Times New Roman" w:hAnsi="Times New Roman" w:cs="Times New Roman"/>
          <w:sz w:val="20"/>
          <w:szCs w:val="20"/>
        </w:rPr>
        <w:t>8</w:t>
      </w:r>
      <w:r w:rsidRPr="00AD464B">
        <w:rPr>
          <w:rFonts w:ascii="Times New Roman" w:hAnsi="Times New Roman" w:cs="Times New Roman"/>
          <w:sz w:val="20"/>
          <w:szCs w:val="20"/>
        </w:rPr>
        <w:t xml:space="preserve"> утвержден отчет о результатах контрольного мероприятия.</w:t>
      </w:r>
    </w:p>
    <w:p w14:paraId="1236FA19" w14:textId="6D5990D8" w:rsidR="00E925C2" w:rsidRPr="0095511A" w:rsidRDefault="00A87EBB" w:rsidP="00E9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25C2">
        <w:rPr>
          <w:rFonts w:ascii="Times New Roman" w:hAnsi="Times New Roman" w:cs="Times New Roman"/>
          <w:sz w:val="20"/>
          <w:szCs w:val="20"/>
        </w:rPr>
        <w:t xml:space="preserve">В результате контрольного мероприятия установлено, что </w:t>
      </w:r>
      <w:r w:rsidR="00E925C2" w:rsidRPr="00E925C2">
        <w:rPr>
          <w:rFonts w:ascii="Times New Roman" w:hAnsi="Times New Roman" w:cs="Times New Roman"/>
          <w:sz w:val="20"/>
          <w:szCs w:val="20"/>
        </w:rPr>
        <w:t xml:space="preserve">муниципальное бюджетное </w:t>
      </w:r>
      <w:r w:rsidR="0095511A" w:rsidRPr="0095511A">
        <w:rPr>
          <w:rFonts w:ascii="Times New Roman" w:hAnsi="Times New Roman" w:cs="Times New Roman"/>
          <w:bCs/>
          <w:sz w:val="20"/>
          <w:szCs w:val="20"/>
        </w:rPr>
        <w:t>общеобразовательное учреждение средняя общеобразовательная школа № 2 муниципального образования город Горячий Ключ имени В.В. Горбатко</w:t>
      </w:r>
      <w:r w:rsidR="0095511A" w:rsidRPr="0095511A">
        <w:rPr>
          <w:rFonts w:ascii="Times New Roman" w:hAnsi="Times New Roman" w:cs="Times New Roman"/>
          <w:sz w:val="20"/>
          <w:szCs w:val="20"/>
        </w:rPr>
        <w:t>, (далее – Учреждение, Школа, МБОУ СОШ № 2, СОШ № 2) является некоммерческой организацией, созданной для оказания услуг в целях обеспечения реализации предусмотренных законом Российской Федерации полномочий органов местного самоуправления в сфере образования</w:t>
      </w:r>
      <w:r w:rsidR="00E925C2" w:rsidRPr="0095511A">
        <w:rPr>
          <w:rFonts w:ascii="Times New Roman" w:hAnsi="Times New Roman" w:cs="Times New Roman"/>
          <w:sz w:val="20"/>
          <w:szCs w:val="20"/>
        </w:rPr>
        <w:t>.</w:t>
      </w:r>
    </w:p>
    <w:p w14:paraId="622556C3" w14:textId="21AF4D35" w:rsidR="00310D8F" w:rsidRPr="00B26A56" w:rsidRDefault="00E360D7" w:rsidP="00E3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A56">
        <w:rPr>
          <w:rFonts w:ascii="Times New Roman" w:eastAsia="Times New Roman" w:hAnsi="Times New Roman" w:cs="Times New Roman"/>
          <w:sz w:val="20"/>
          <w:szCs w:val="20"/>
        </w:rPr>
        <w:t xml:space="preserve">Функции и полномочия учредителя Учреждения </w:t>
      </w:r>
      <w:r w:rsidR="00B26A56" w:rsidRPr="00B26A56">
        <w:rPr>
          <w:rFonts w:ascii="Times New Roman" w:hAnsi="Times New Roman" w:cs="Times New Roman"/>
          <w:sz w:val="20"/>
          <w:szCs w:val="20"/>
        </w:rPr>
        <w:t>от имени муниципального образования город Горячий Ключ осуществляет администрация муниципального образования город Горячий Ключ Краснодарского края (муниципальный орган) в лице управления образования администрации муниципального образования город Горячий Ключ (далее – Уполномоченный орган, Учредитель)</w:t>
      </w:r>
      <w:r w:rsidR="00310D8F" w:rsidRPr="00B26A5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D7E7432" w14:textId="77777777" w:rsidR="002D3CA1" w:rsidRPr="003F13C7" w:rsidRDefault="002D3CA1" w:rsidP="00E3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4"/>
          <w:sz w:val="20"/>
          <w:szCs w:val="20"/>
          <w:u w:val="single"/>
        </w:rPr>
      </w:pPr>
      <w:r w:rsidRPr="003F13C7">
        <w:rPr>
          <w:rFonts w:ascii="Times New Roman" w:eastAsia="Times New Roman" w:hAnsi="Times New Roman" w:cs="Times New Roman"/>
          <w:b/>
          <w:i/>
          <w:spacing w:val="4"/>
          <w:sz w:val="20"/>
          <w:szCs w:val="20"/>
          <w:u w:val="single"/>
        </w:rPr>
        <w:t>В результате контрольного мероприятия выявлены нарушения требований:</w:t>
      </w:r>
    </w:p>
    <w:p w14:paraId="073C7796" w14:textId="39C7CDBF" w:rsidR="006A77C1" w:rsidRPr="00DC429C" w:rsidRDefault="00904F13" w:rsidP="00416C3A">
      <w:pPr>
        <w:pStyle w:val="a6"/>
        <w:numPr>
          <w:ilvl w:val="0"/>
          <w:numId w:val="3"/>
        </w:numPr>
        <w:ind w:left="142" w:firstLine="142"/>
        <w:jc w:val="both"/>
        <w:rPr>
          <w:sz w:val="20"/>
          <w:szCs w:val="20"/>
        </w:rPr>
      </w:pPr>
      <w:r>
        <w:rPr>
          <w:rFonts w:eastAsia="Times New Roman" w:cs="Times New Roman"/>
          <w:spacing w:val="4"/>
          <w:sz w:val="20"/>
          <w:szCs w:val="20"/>
          <w:lang w:eastAsia="ru-RU"/>
        </w:rPr>
        <w:t>п</w:t>
      </w:r>
      <w:r w:rsidR="00086BBA" w:rsidRPr="00A2040B">
        <w:rPr>
          <w:rFonts w:eastAsia="Times New Roman" w:cs="Times New Roman"/>
          <w:spacing w:val="4"/>
          <w:sz w:val="20"/>
          <w:szCs w:val="20"/>
          <w:lang w:eastAsia="ru-RU"/>
        </w:rPr>
        <w:t>риказа Минфина РФ</w:t>
      </w:r>
      <w:r w:rsidR="00A50D9D" w:rsidRPr="00A2040B">
        <w:rPr>
          <w:sz w:val="20"/>
          <w:szCs w:val="20"/>
          <w:shd w:val="clear" w:color="auto" w:fill="FFFFFF"/>
        </w:rPr>
        <w:t xml:space="preserve"> от 21 июля 2011 г</w:t>
      </w:r>
      <w:r w:rsidR="00403D82">
        <w:rPr>
          <w:sz w:val="20"/>
          <w:szCs w:val="20"/>
          <w:shd w:val="clear" w:color="auto" w:fill="FFFFFF"/>
        </w:rPr>
        <w:t>ода</w:t>
      </w:r>
      <w:r w:rsidR="00A50D9D" w:rsidRPr="00A2040B">
        <w:rPr>
          <w:sz w:val="20"/>
          <w:szCs w:val="20"/>
          <w:shd w:val="clear" w:color="auto" w:fill="FFFFFF"/>
        </w:rPr>
        <w:t xml:space="preserve"> №</w:t>
      </w:r>
      <w:r w:rsidR="00AA7778">
        <w:rPr>
          <w:sz w:val="20"/>
          <w:szCs w:val="20"/>
          <w:shd w:val="clear" w:color="auto" w:fill="FFFFFF"/>
        </w:rPr>
        <w:t> </w:t>
      </w:r>
      <w:r w:rsidR="00A50D9D" w:rsidRPr="00A2040B">
        <w:rPr>
          <w:sz w:val="20"/>
          <w:szCs w:val="20"/>
          <w:shd w:val="clear" w:color="auto" w:fill="FFFFFF"/>
        </w:rPr>
        <w:t>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14:paraId="6BC54CF1" w14:textId="070F5090" w:rsidR="00DC429C" w:rsidRPr="00DC429C" w:rsidRDefault="00B26A56" w:rsidP="00416C3A">
      <w:pPr>
        <w:pStyle w:val="a6"/>
        <w:numPr>
          <w:ilvl w:val="0"/>
          <w:numId w:val="3"/>
        </w:numPr>
        <w:ind w:left="142" w:firstLine="142"/>
        <w:jc w:val="both"/>
        <w:rPr>
          <w:sz w:val="20"/>
          <w:szCs w:val="20"/>
        </w:rPr>
      </w:pPr>
      <w:r w:rsidRPr="00B26A56">
        <w:rPr>
          <w:spacing w:val="4"/>
          <w:sz w:val="20"/>
          <w:szCs w:val="20"/>
        </w:rPr>
        <w:t>приказа управления образования администрации муниципального образования город Горячий Ключ от 11</w:t>
      </w:r>
      <w:r w:rsidRPr="00B26A56">
        <w:rPr>
          <w:spacing w:val="4"/>
          <w:sz w:val="20"/>
          <w:szCs w:val="20"/>
          <w:lang w:eastAsia="ru-RU"/>
        </w:rPr>
        <w:t>.07.2022 г. № 304 «О предоставлении субсидий из бюджета муниципального образования город Горячий Ключ муниципальным бюджетным и автономным учреждениям, подведомственным управлению образования администрации муниципального образования город Горячий Ключ на возмещение нормативных затрат, связанных с оказанием ими в соответствии с муниципальным заданием муниципальных услуг (выполнением работ)»</w:t>
      </w:r>
      <w:r w:rsidR="00DC429C">
        <w:rPr>
          <w:rFonts w:eastAsia="Times New Roman" w:cs="Times New Roman"/>
          <w:sz w:val="20"/>
          <w:szCs w:val="20"/>
          <w:lang w:eastAsia="ar-SA"/>
        </w:rPr>
        <w:t>;</w:t>
      </w:r>
    </w:p>
    <w:p w14:paraId="35C46BAB" w14:textId="5FD363EE" w:rsidR="00A50D9D" w:rsidRPr="00A2040B" w:rsidRDefault="00904F13" w:rsidP="006A77C1">
      <w:pPr>
        <w:pStyle w:val="a6"/>
        <w:numPr>
          <w:ilvl w:val="0"/>
          <w:numId w:val="3"/>
        </w:numPr>
        <w:ind w:left="142" w:firstLine="142"/>
        <w:jc w:val="both"/>
        <w:rPr>
          <w:sz w:val="20"/>
          <w:szCs w:val="20"/>
        </w:rPr>
      </w:pPr>
      <w:r>
        <w:rPr>
          <w:bCs/>
          <w:sz w:val="20"/>
          <w:szCs w:val="20"/>
        </w:rPr>
        <w:t>п</w:t>
      </w:r>
      <w:r w:rsidR="00A50D9D" w:rsidRPr="00A2040B">
        <w:rPr>
          <w:bCs/>
          <w:sz w:val="20"/>
          <w:szCs w:val="20"/>
        </w:rPr>
        <w:t>риказа Минфина России от 30.03.2015 г</w:t>
      </w:r>
      <w:r w:rsidR="00403D82">
        <w:rPr>
          <w:bCs/>
          <w:sz w:val="20"/>
          <w:szCs w:val="20"/>
        </w:rPr>
        <w:t>.</w:t>
      </w:r>
      <w:r w:rsidR="00A50D9D" w:rsidRPr="00A2040B">
        <w:rPr>
          <w:bCs/>
          <w:sz w:val="20"/>
          <w:szCs w:val="20"/>
        </w:rPr>
        <w:t xml:space="preserve"> №</w:t>
      </w:r>
      <w:r w:rsidR="00AA7778">
        <w:rPr>
          <w:bCs/>
          <w:sz w:val="20"/>
          <w:szCs w:val="20"/>
        </w:rPr>
        <w:t> </w:t>
      </w:r>
      <w:r w:rsidR="00A50D9D" w:rsidRPr="00A2040B">
        <w:rPr>
          <w:bCs/>
          <w:sz w:val="20"/>
          <w:szCs w:val="20"/>
        </w:rPr>
        <w:t>52н</w:t>
      </w:r>
      <w:r w:rsidR="00A50D9D" w:rsidRPr="00A2040B">
        <w:rPr>
          <w:sz w:val="20"/>
          <w:szCs w:val="20"/>
        </w:rPr>
        <w:t xml:space="preserve">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14:paraId="3978F3A8" w14:textId="15252731" w:rsidR="00736E31" w:rsidRDefault="00736E31" w:rsidP="00736E31">
      <w:pPr>
        <w:pStyle w:val="a6"/>
        <w:numPr>
          <w:ilvl w:val="0"/>
          <w:numId w:val="3"/>
        </w:numPr>
        <w:ind w:left="142" w:firstLine="142"/>
        <w:jc w:val="both"/>
        <w:rPr>
          <w:sz w:val="20"/>
          <w:szCs w:val="20"/>
        </w:rPr>
      </w:pPr>
      <w:r w:rsidRPr="007A094F">
        <w:rPr>
          <w:sz w:val="20"/>
          <w:szCs w:val="20"/>
        </w:rPr>
        <w:t>ст.</w:t>
      </w:r>
      <w:r w:rsidR="00AA7778">
        <w:rPr>
          <w:sz w:val="20"/>
          <w:szCs w:val="20"/>
        </w:rPr>
        <w:t> </w:t>
      </w:r>
      <w:r w:rsidRPr="007A094F">
        <w:rPr>
          <w:sz w:val="20"/>
          <w:szCs w:val="20"/>
        </w:rPr>
        <w:t>1</w:t>
      </w:r>
      <w:r w:rsidR="00B26A56">
        <w:rPr>
          <w:sz w:val="20"/>
          <w:szCs w:val="20"/>
        </w:rPr>
        <w:t>35</w:t>
      </w:r>
      <w:r w:rsidRPr="007A094F">
        <w:rPr>
          <w:sz w:val="20"/>
          <w:szCs w:val="20"/>
        </w:rPr>
        <w:t xml:space="preserve"> </w:t>
      </w:r>
      <w:r w:rsidR="00CF15DD" w:rsidRPr="007A094F">
        <w:rPr>
          <w:sz w:val="20"/>
          <w:szCs w:val="20"/>
        </w:rPr>
        <w:t>Трудового кодекс Российской Федерации от 30 декабря 2001 года №</w:t>
      </w:r>
      <w:r w:rsidR="00AA7778">
        <w:rPr>
          <w:sz w:val="20"/>
          <w:szCs w:val="20"/>
        </w:rPr>
        <w:t> </w:t>
      </w:r>
      <w:r w:rsidR="00CF15DD" w:rsidRPr="007A094F">
        <w:rPr>
          <w:sz w:val="20"/>
          <w:szCs w:val="20"/>
        </w:rPr>
        <w:t>197-ФЗ</w:t>
      </w:r>
      <w:r w:rsidR="00B26A56">
        <w:rPr>
          <w:sz w:val="20"/>
          <w:szCs w:val="20"/>
        </w:rPr>
        <w:t>.</w:t>
      </w:r>
    </w:p>
    <w:p w14:paraId="2EFAF193" w14:textId="53C07D82" w:rsidR="007244FA" w:rsidRPr="00B26A56" w:rsidRDefault="007244FA" w:rsidP="007244FA">
      <w:pPr>
        <w:pStyle w:val="a6"/>
        <w:ind w:left="0" w:firstLine="709"/>
        <w:jc w:val="both"/>
        <w:rPr>
          <w:sz w:val="20"/>
          <w:szCs w:val="20"/>
        </w:rPr>
      </w:pPr>
      <w:r w:rsidRPr="000F24D7">
        <w:rPr>
          <w:rFonts w:cs="Times New Roman"/>
          <w:sz w:val="20"/>
          <w:szCs w:val="20"/>
        </w:rPr>
        <w:t xml:space="preserve">Акт по результатам контрольного </w:t>
      </w:r>
      <w:r w:rsidR="00BE50F2" w:rsidRPr="000F24D7">
        <w:rPr>
          <w:rFonts w:cs="Times New Roman"/>
          <w:sz w:val="20"/>
          <w:szCs w:val="20"/>
        </w:rPr>
        <w:t>мероприятия</w:t>
      </w:r>
      <w:r w:rsidR="00506C68" w:rsidRPr="000F24D7">
        <w:rPr>
          <w:rFonts w:cs="Times New Roman"/>
          <w:sz w:val="20"/>
          <w:szCs w:val="20"/>
        </w:rPr>
        <w:t xml:space="preserve"> </w:t>
      </w:r>
      <w:r w:rsidR="00BE50F2" w:rsidRPr="000F24D7">
        <w:rPr>
          <w:rFonts w:cs="Times New Roman"/>
          <w:sz w:val="20"/>
          <w:szCs w:val="20"/>
        </w:rPr>
        <w:t>направлен</w:t>
      </w:r>
      <w:r w:rsidRPr="000F24D7">
        <w:rPr>
          <w:sz w:val="20"/>
          <w:szCs w:val="20"/>
        </w:rPr>
        <w:t xml:space="preserve"> Контрольно-счетной палатой </w:t>
      </w:r>
      <w:r w:rsidR="00B26A56">
        <w:rPr>
          <w:sz w:val="20"/>
          <w:szCs w:val="20"/>
        </w:rPr>
        <w:t xml:space="preserve">директору </w:t>
      </w:r>
      <w:r w:rsidR="00B26A56" w:rsidRPr="00B26A56">
        <w:rPr>
          <w:sz w:val="20"/>
          <w:szCs w:val="20"/>
        </w:rPr>
        <w:t xml:space="preserve">Учреждения, </w:t>
      </w:r>
      <w:r w:rsidR="00B946CA" w:rsidRPr="00B26A56">
        <w:rPr>
          <w:sz w:val="20"/>
          <w:szCs w:val="20"/>
        </w:rPr>
        <w:t xml:space="preserve">руководителю </w:t>
      </w:r>
      <w:r w:rsidR="00777ED2" w:rsidRPr="00B26A56">
        <w:rPr>
          <w:sz w:val="20"/>
          <w:szCs w:val="20"/>
        </w:rPr>
        <w:t>м</w:t>
      </w:r>
      <w:r w:rsidR="00777ED2" w:rsidRPr="00B26A56">
        <w:rPr>
          <w:rFonts w:cs="Times New Roman"/>
          <w:sz w:val="20"/>
          <w:szCs w:val="20"/>
        </w:rPr>
        <w:t>униципально</w:t>
      </w:r>
      <w:r w:rsidR="00623F94" w:rsidRPr="00B26A56">
        <w:rPr>
          <w:rFonts w:cs="Times New Roman"/>
          <w:sz w:val="20"/>
          <w:szCs w:val="20"/>
        </w:rPr>
        <w:t>го</w:t>
      </w:r>
      <w:r w:rsidR="00777ED2" w:rsidRPr="00B26A56">
        <w:rPr>
          <w:rFonts w:cs="Times New Roman"/>
          <w:sz w:val="20"/>
          <w:szCs w:val="20"/>
        </w:rPr>
        <w:t xml:space="preserve"> </w:t>
      </w:r>
      <w:r w:rsidR="00B26A56" w:rsidRPr="00B26A56">
        <w:rPr>
          <w:rFonts w:cs="Times New Roman"/>
          <w:sz w:val="20"/>
          <w:szCs w:val="20"/>
        </w:rPr>
        <w:t>казенного</w:t>
      </w:r>
      <w:r w:rsidR="00777ED2" w:rsidRPr="00B26A56">
        <w:rPr>
          <w:rFonts w:cs="Times New Roman"/>
          <w:sz w:val="20"/>
          <w:szCs w:val="20"/>
        </w:rPr>
        <w:t xml:space="preserve"> учреждени</w:t>
      </w:r>
      <w:r w:rsidR="00623F94" w:rsidRPr="00B26A56">
        <w:rPr>
          <w:rFonts w:cs="Times New Roman"/>
          <w:sz w:val="20"/>
          <w:szCs w:val="20"/>
        </w:rPr>
        <w:t>я</w:t>
      </w:r>
      <w:r w:rsidR="00777ED2" w:rsidRPr="00B26A56">
        <w:rPr>
          <w:rFonts w:cs="Times New Roman"/>
          <w:sz w:val="20"/>
          <w:szCs w:val="20"/>
        </w:rPr>
        <w:t xml:space="preserve"> </w:t>
      </w:r>
      <w:r w:rsidR="00B946CA" w:rsidRPr="00B26A56">
        <w:rPr>
          <w:rFonts w:eastAsia="Times New Roman" w:cs="Times New Roman"/>
          <w:sz w:val="20"/>
          <w:szCs w:val="20"/>
        </w:rPr>
        <w:t>«</w:t>
      </w:r>
      <w:r w:rsidR="00B26A56" w:rsidRPr="00B26A56">
        <w:rPr>
          <w:sz w:val="20"/>
          <w:szCs w:val="20"/>
        </w:rPr>
        <w:t>Централизованная бухгалтерия бюджетных учреждений города Горячий Ключ»</w:t>
      </w:r>
      <w:r w:rsidR="00B26A56" w:rsidRPr="00B26A56">
        <w:rPr>
          <w:rFonts w:eastAsia="Times New Roman" w:cs="Times New Roman"/>
          <w:sz w:val="20"/>
          <w:szCs w:val="20"/>
        </w:rPr>
        <w:t xml:space="preserve">, руководителю </w:t>
      </w:r>
      <w:r w:rsidR="00B26A56" w:rsidRPr="00B26A56">
        <w:rPr>
          <w:sz w:val="20"/>
          <w:szCs w:val="20"/>
        </w:rPr>
        <w:t>м</w:t>
      </w:r>
      <w:r w:rsidR="00B26A56" w:rsidRPr="00B26A56">
        <w:rPr>
          <w:rFonts w:cs="Times New Roman"/>
          <w:sz w:val="20"/>
          <w:szCs w:val="20"/>
        </w:rPr>
        <w:t>униципального казенного учреждения «</w:t>
      </w:r>
      <w:r w:rsidR="00B26A56" w:rsidRPr="00B26A56">
        <w:rPr>
          <w:sz w:val="20"/>
          <w:szCs w:val="20"/>
        </w:rPr>
        <w:t xml:space="preserve">Центр развития образования» муниципального образования город Горячий Ключ, а также руководителю </w:t>
      </w:r>
      <w:r w:rsidR="00B26A56" w:rsidRPr="00B26A56">
        <w:rPr>
          <w:spacing w:val="4"/>
          <w:sz w:val="20"/>
          <w:szCs w:val="20"/>
        </w:rPr>
        <w:t>управления образования администрации муниципального образования город Горячий Ключ</w:t>
      </w:r>
      <w:r w:rsidRPr="00B26A56">
        <w:rPr>
          <w:sz w:val="20"/>
          <w:szCs w:val="20"/>
        </w:rPr>
        <w:t>.</w:t>
      </w:r>
    </w:p>
    <w:p w14:paraId="6C1266F9" w14:textId="3A2659CB" w:rsidR="00680E57" w:rsidRPr="00680E57" w:rsidRDefault="00680E57" w:rsidP="007244FA">
      <w:pPr>
        <w:pStyle w:val="a6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Представлени</w:t>
      </w:r>
      <w:r w:rsidR="00B26A56">
        <w:rPr>
          <w:sz w:val="20"/>
          <w:szCs w:val="20"/>
        </w:rPr>
        <w:t>е</w:t>
      </w:r>
      <w:r>
        <w:rPr>
          <w:sz w:val="20"/>
          <w:szCs w:val="20"/>
        </w:rPr>
        <w:t xml:space="preserve"> по устранению выявленных нарушений направлен</w:t>
      </w:r>
      <w:r w:rsidR="00B26A56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="00B26A56">
        <w:rPr>
          <w:sz w:val="20"/>
          <w:szCs w:val="20"/>
        </w:rPr>
        <w:t xml:space="preserve">директору </w:t>
      </w:r>
      <w:r w:rsidR="00B26A56" w:rsidRPr="0095511A">
        <w:rPr>
          <w:rFonts w:cs="Times New Roman"/>
          <w:sz w:val="20"/>
          <w:szCs w:val="20"/>
        </w:rPr>
        <w:t>МБОУ СОШ № 2</w:t>
      </w:r>
      <w:r w:rsidR="00465373">
        <w:rPr>
          <w:sz w:val="20"/>
          <w:szCs w:val="20"/>
        </w:rPr>
        <w:t>.</w:t>
      </w:r>
      <w:r w:rsidRPr="00680E57">
        <w:rPr>
          <w:sz w:val="20"/>
          <w:szCs w:val="20"/>
        </w:rPr>
        <w:t xml:space="preserve"> </w:t>
      </w:r>
      <w:r w:rsidR="00B26A56">
        <w:rPr>
          <w:sz w:val="20"/>
          <w:szCs w:val="20"/>
        </w:rPr>
        <w:t xml:space="preserve"> </w:t>
      </w:r>
    </w:p>
    <w:p w14:paraId="19053EBE" w14:textId="1C1B3058" w:rsidR="007244FA" w:rsidRPr="00F92627" w:rsidRDefault="007244FA" w:rsidP="007244F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7613">
        <w:rPr>
          <w:rFonts w:ascii="Times New Roman" w:hAnsi="Times New Roman" w:cs="Times New Roman"/>
          <w:sz w:val="20"/>
          <w:szCs w:val="20"/>
        </w:rPr>
        <w:t xml:space="preserve">Контрольно-счетной палатой муниципального образования город Горячий Ключ </w:t>
      </w:r>
      <w:r>
        <w:rPr>
          <w:rFonts w:ascii="Times New Roman" w:hAnsi="Times New Roman" w:cs="Times New Roman"/>
          <w:sz w:val="20"/>
          <w:szCs w:val="20"/>
        </w:rPr>
        <w:t>в отношении</w:t>
      </w:r>
      <w:r w:rsidR="005831DA" w:rsidRPr="005831DA">
        <w:rPr>
          <w:rFonts w:ascii="Times New Roman" w:hAnsi="Times New Roman" w:cs="Times New Roman"/>
          <w:sz w:val="20"/>
          <w:szCs w:val="20"/>
        </w:rPr>
        <w:t xml:space="preserve"> </w:t>
      </w:r>
      <w:r w:rsidR="005831DA">
        <w:rPr>
          <w:rFonts w:ascii="Times New Roman" w:hAnsi="Times New Roman" w:cs="Times New Roman"/>
          <w:sz w:val="20"/>
          <w:szCs w:val="20"/>
        </w:rPr>
        <w:t>должностн</w:t>
      </w:r>
      <w:r w:rsidR="00D62667">
        <w:rPr>
          <w:rFonts w:ascii="Times New Roman" w:hAnsi="Times New Roman" w:cs="Times New Roman"/>
          <w:sz w:val="20"/>
          <w:szCs w:val="20"/>
        </w:rPr>
        <w:t>ого</w:t>
      </w:r>
      <w:r w:rsidR="005831DA">
        <w:rPr>
          <w:rFonts w:ascii="Times New Roman" w:hAnsi="Times New Roman" w:cs="Times New Roman"/>
          <w:sz w:val="20"/>
          <w:szCs w:val="20"/>
        </w:rPr>
        <w:t xml:space="preserve"> лиц</w:t>
      </w:r>
      <w:r w:rsidR="00D62667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831DA">
        <w:rPr>
          <w:rFonts w:ascii="Times New Roman" w:hAnsi="Times New Roman" w:cs="Times New Roman"/>
          <w:sz w:val="20"/>
          <w:szCs w:val="20"/>
        </w:rPr>
        <w:t>со</w:t>
      </w:r>
      <w:r>
        <w:rPr>
          <w:rFonts w:ascii="Times New Roman" w:hAnsi="Times New Roman" w:cs="Times New Roman"/>
          <w:sz w:val="20"/>
          <w:szCs w:val="20"/>
        </w:rPr>
        <w:t>ставлен</w:t>
      </w:r>
      <w:r w:rsidR="00B946CA">
        <w:rPr>
          <w:rFonts w:ascii="Times New Roman" w:hAnsi="Times New Roman" w:cs="Times New Roman"/>
          <w:sz w:val="20"/>
          <w:szCs w:val="20"/>
        </w:rPr>
        <w:t xml:space="preserve"> </w:t>
      </w:r>
      <w:r w:rsidRPr="00667613">
        <w:rPr>
          <w:rFonts w:ascii="Times New Roman" w:hAnsi="Times New Roman" w:cs="Times New Roman"/>
          <w:sz w:val="20"/>
          <w:szCs w:val="20"/>
        </w:rPr>
        <w:t xml:space="preserve">протокол об административном </w:t>
      </w:r>
      <w:r w:rsidR="00F02501" w:rsidRPr="00667613">
        <w:rPr>
          <w:rFonts w:ascii="Times New Roman" w:hAnsi="Times New Roman" w:cs="Times New Roman"/>
          <w:sz w:val="20"/>
          <w:szCs w:val="20"/>
        </w:rPr>
        <w:t>правонарушении</w:t>
      </w:r>
      <w:r w:rsidR="005831DA">
        <w:rPr>
          <w:rFonts w:ascii="Times New Roman" w:hAnsi="Times New Roman" w:cs="Times New Roman"/>
          <w:sz w:val="20"/>
          <w:szCs w:val="20"/>
        </w:rPr>
        <w:t>.</w:t>
      </w:r>
      <w:r w:rsidRPr="0066761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7944C23B" w14:textId="77777777" w:rsidR="007244FA" w:rsidRPr="00FC1123" w:rsidRDefault="007244FA" w:rsidP="007244F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</w:rPr>
      </w:pPr>
      <w:r w:rsidRPr="00FC1123">
        <w:rPr>
          <w:rFonts w:ascii="Times New Roman" w:hAnsi="Times New Roman" w:cs="Times New Roman"/>
          <w:bCs/>
          <w:sz w:val="20"/>
        </w:rPr>
        <w:t>Отчет о результатах контрольного мероприятия</w:t>
      </w:r>
      <w:r w:rsidR="00506C68">
        <w:rPr>
          <w:rFonts w:ascii="Times New Roman" w:hAnsi="Times New Roman" w:cs="Times New Roman"/>
          <w:bCs/>
          <w:sz w:val="20"/>
        </w:rPr>
        <w:t>, а также копия акта контрольного мероприятия</w:t>
      </w:r>
      <w:r w:rsidRPr="00FC1123">
        <w:rPr>
          <w:rFonts w:ascii="Times New Roman" w:hAnsi="Times New Roman" w:cs="Times New Roman"/>
          <w:bCs/>
          <w:sz w:val="20"/>
        </w:rPr>
        <w:t xml:space="preserve"> направлен</w:t>
      </w:r>
      <w:r w:rsidR="00680E57">
        <w:rPr>
          <w:rFonts w:ascii="Times New Roman" w:hAnsi="Times New Roman" w:cs="Times New Roman"/>
          <w:bCs/>
          <w:sz w:val="20"/>
        </w:rPr>
        <w:t>ы</w:t>
      </w:r>
      <w:r w:rsidRPr="00FC1123">
        <w:rPr>
          <w:rFonts w:ascii="Times New Roman" w:hAnsi="Times New Roman" w:cs="Times New Roman"/>
          <w:bCs/>
          <w:sz w:val="20"/>
        </w:rPr>
        <w:t xml:space="preserve"> </w:t>
      </w:r>
      <w:r w:rsidR="006A77C1" w:rsidRPr="00FC1123">
        <w:rPr>
          <w:rFonts w:ascii="Times New Roman" w:hAnsi="Times New Roman" w:cs="Times New Roman"/>
          <w:bCs/>
          <w:sz w:val="20"/>
        </w:rPr>
        <w:t xml:space="preserve">в Совет муниципального образования город Горячий Ключ </w:t>
      </w:r>
      <w:r w:rsidR="006A77C1">
        <w:rPr>
          <w:rFonts w:ascii="Times New Roman" w:hAnsi="Times New Roman" w:cs="Times New Roman"/>
          <w:bCs/>
          <w:sz w:val="20"/>
        </w:rPr>
        <w:t xml:space="preserve">и </w:t>
      </w:r>
      <w:r w:rsidRPr="00FC1123">
        <w:rPr>
          <w:rFonts w:ascii="Times New Roman" w:hAnsi="Times New Roman" w:cs="Times New Roman"/>
          <w:bCs/>
          <w:sz w:val="20"/>
        </w:rPr>
        <w:t>главе муниципального образования города Горячий Ключ.</w:t>
      </w:r>
    </w:p>
    <w:p w14:paraId="5DDC4F03" w14:textId="77777777" w:rsidR="00690248" w:rsidRDefault="003274FB" w:rsidP="00B946CA">
      <w:pPr>
        <w:pStyle w:val="a6"/>
        <w:ind w:left="0" w:firstLine="709"/>
        <w:jc w:val="both"/>
        <w:rPr>
          <w:bCs/>
          <w:sz w:val="20"/>
        </w:rPr>
      </w:pPr>
      <w:r>
        <w:rPr>
          <w:bCs/>
          <w:sz w:val="20"/>
        </w:rPr>
        <w:t>Материалы по результатам контрольного мероприятия направлены в прокуратуру города Горячий Ключ</w:t>
      </w:r>
      <w:r w:rsidR="006A77C1">
        <w:rPr>
          <w:bCs/>
          <w:sz w:val="20"/>
        </w:rPr>
        <w:t xml:space="preserve"> и правоохранительные </w:t>
      </w:r>
      <w:r w:rsidR="00F12DE6">
        <w:rPr>
          <w:bCs/>
          <w:sz w:val="20"/>
        </w:rPr>
        <w:t>органы г. Горячий Ключ</w:t>
      </w:r>
      <w:r>
        <w:rPr>
          <w:bCs/>
          <w:sz w:val="20"/>
        </w:rPr>
        <w:t xml:space="preserve">. </w:t>
      </w:r>
    </w:p>
    <w:p w14:paraId="341282AF" w14:textId="0476BFF4" w:rsidR="008C174F" w:rsidRDefault="000F24D7" w:rsidP="000F24D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70147B">
        <w:rPr>
          <w:rStyle w:val="ad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По результатам рассмотрения</w:t>
      </w:r>
      <w:r w:rsidRPr="0070147B">
        <w:rPr>
          <w:sz w:val="20"/>
          <w:szCs w:val="20"/>
          <w:shd w:val="clear" w:color="auto" w:fill="FFFFFF"/>
        </w:rPr>
        <w:t xml:space="preserve"> </w:t>
      </w:r>
      <w:r w:rsidR="00D105F6" w:rsidRPr="0070147B">
        <w:rPr>
          <w:sz w:val="20"/>
          <w:szCs w:val="20"/>
          <w:shd w:val="clear" w:color="auto" w:fill="FFFFFF"/>
        </w:rPr>
        <w:t xml:space="preserve">акта и </w:t>
      </w:r>
      <w:r w:rsidRPr="0070147B">
        <w:rPr>
          <w:sz w:val="20"/>
          <w:szCs w:val="20"/>
          <w:shd w:val="clear" w:color="auto" w:fill="FFFFFF"/>
        </w:rPr>
        <w:t>представлени</w:t>
      </w:r>
      <w:r w:rsidR="00D105F6" w:rsidRPr="0070147B">
        <w:rPr>
          <w:sz w:val="20"/>
          <w:szCs w:val="20"/>
          <w:shd w:val="clear" w:color="auto" w:fill="FFFFFF"/>
        </w:rPr>
        <w:t>я</w:t>
      </w:r>
      <w:r w:rsidRPr="0070147B">
        <w:rPr>
          <w:sz w:val="20"/>
          <w:szCs w:val="20"/>
          <w:shd w:val="clear" w:color="auto" w:fill="FFFFFF"/>
        </w:rPr>
        <w:t xml:space="preserve"> </w:t>
      </w:r>
      <w:r w:rsidR="00D105F6" w:rsidRPr="0070147B">
        <w:rPr>
          <w:sz w:val="20"/>
          <w:szCs w:val="20"/>
        </w:rPr>
        <w:t>МБОУ СОШ № 2</w:t>
      </w:r>
      <w:r w:rsidRPr="0070147B">
        <w:rPr>
          <w:sz w:val="20"/>
          <w:szCs w:val="20"/>
        </w:rPr>
        <w:t xml:space="preserve"> представлена информация</w:t>
      </w:r>
      <w:r>
        <w:rPr>
          <w:sz w:val="20"/>
          <w:szCs w:val="20"/>
        </w:rPr>
        <w:t xml:space="preserve"> письмом от </w:t>
      </w:r>
      <w:r w:rsidR="0070147B">
        <w:rPr>
          <w:sz w:val="20"/>
          <w:szCs w:val="20"/>
        </w:rPr>
        <w:t>2</w:t>
      </w:r>
      <w:r w:rsidR="006D0BF4">
        <w:rPr>
          <w:sz w:val="20"/>
          <w:szCs w:val="20"/>
        </w:rPr>
        <w:t>1</w:t>
      </w:r>
      <w:r>
        <w:rPr>
          <w:sz w:val="20"/>
          <w:szCs w:val="20"/>
        </w:rPr>
        <w:t>.0</w:t>
      </w:r>
      <w:r w:rsidR="0070147B">
        <w:rPr>
          <w:sz w:val="20"/>
          <w:szCs w:val="20"/>
        </w:rPr>
        <w:t>6</w:t>
      </w:r>
      <w:r>
        <w:rPr>
          <w:sz w:val="20"/>
          <w:szCs w:val="20"/>
        </w:rPr>
        <w:t>.202</w:t>
      </w:r>
      <w:r w:rsidR="0070147B">
        <w:rPr>
          <w:sz w:val="20"/>
          <w:szCs w:val="20"/>
        </w:rPr>
        <w:t>4</w:t>
      </w:r>
      <w:r w:rsidR="00403D82">
        <w:rPr>
          <w:sz w:val="20"/>
          <w:szCs w:val="20"/>
        </w:rPr>
        <w:t xml:space="preserve"> г.</w:t>
      </w:r>
      <w:bookmarkStart w:id="0" w:name="_GoBack"/>
      <w:bookmarkEnd w:id="0"/>
      <w:r>
        <w:rPr>
          <w:sz w:val="20"/>
          <w:szCs w:val="20"/>
        </w:rPr>
        <w:t xml:space="preserve"> №</w:t>
      </w:r>
      <w:r w:rsidR="006D0BF4">
        <w:rPr>
          <w:sz w:val="20"/>
          <w:szCs w:val="20"/>
        </w:rPr>
        <w:t> </w:t>
      </w:r>
      <w:r w:rsidR="0070147B">
        <w:rPr>
          <w:sz w:val="20"/>
          <w:szCs w:val="20"/>
        </w:rPr>
        <w:t>340</w:t>
      </w:r>
      <w:r>
        <w:rPr>
          <w:sz w:val="20"/>
          <w:szCs w:val="20"/>
          <w:shd w:val="clear" w:color="auto" w:fill="FFFFFF"/>
        </w:rPr>
        <w:t xml:space="preserve"> </w:t>
      </w:r>
      <w:r w:rsidR="00203DB8">
        <w:rPr>
          <w:sz w:val="20"/>
          <w:szCs w:val="20"/>
          <w:shd w:val="clear" w:color="auto" w:fill="FFFFFF"/>
        </w:rPr>
        <w:t>(с приложением подтверждающих документов) об устранении нарушений</w:t>
      </w:r>
      <w:r w:rsidR="006F0E08">
        <w:rPr>
          <w:sz w:val="20"/>
          <w:szCs w:val="20"/>
          <w:shd w:val="clear" w:color="auto" w:fill="FFFFFF"/>
        </w:rPr>
        <w:t>.</w:t>
      </w:r>
    </w:p>
    <w:p w14:paraId="5850B05D" w14:textId="40BEC98E" w:rsidR="0070147B" w:rsidRDefault="0070147B" w:rsidP="000F24D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М</w:t>
      </w:r>
      <w:r w:rsidRPr="00B26A56">
        <w:rPr>
          <w:sz w:val="20"/>
          <w:szCs w:val="20"/>
        </w:rPr>
        <w:t>униципальн</w:t>
      </w:r>
      <w:r>
        <w:rPr>
          <w:sz w:val="20"/>
          <w:szCs w:val="20"/>
        </w:rPr>
        <w:t>ым</w:t>
      </w:r>
      <w:r w:rsidRPr="00B26A56">
        <w:rPr>
          <w:sz w:val="20"/>
          <w:szCs w:val="20"/>
        </w:rPr>
        <w:t xml:space="preserve"> казенн</w:t>
      </w:r>
      <w:r>
        <w:rPr>
          <w:sz w:val="20"/>
          <w:szCs w:val="20"/>
        </w:rPr>
        <w:t>ым</w:t>
      </w:r>
      <w:r w:rsidRPr="00B26A56">
        <w:rPr>
          <w:sz w:val="20"/>
          <w:szCs w:val="20"/>
        </w:rPr>
        <w:t xml:space="preserve"> учреждени</w:t>
      </w:r>
      <w:r>
        <w:rPr>
          <w:sz w:val="20"/>
          <w:szCs w:val="20"/>
        </w:rPr>
        <w:t>ем</w:t>
      </w:r>
      <w:r w:rsidRPr="00B26A56">
        <w:rPr>
          <w:sz w:val="20"/>
          <w:szCs w:val="20"/>
        </w:rPr>
        <w:t xml:space="preserve"> «Централизованная бухгалтерия бюджетных учреждений города Горячий Ключ»</w:t>
      </w:r>
      <w:r>
        <w:rPr>
          <w:sz w:val="20"/>
          <w:szCs w:val="20"/>
        </w:rPr>
        <w:t xml:space="preserve"> и </w:t>
      </w:r>
      <w:r w:rsidRPr="00B26A56">
        <w:rPr>
          <w:sz w:val="20"/>
          <w:szCs w:val="20"/>
        </w:rPr>
        <w:t>муниципальн</w:t>
      </w:r>
      <w:r>
        <w:rPr>
          <w:sz w:val="20"/>
          <w:szCs w:val="20"/>
        </w:rPr>
        <w:t>ым</w:t>
      </w:r>
      <w:r w:rsidRPr="00B26A56">
        <w:rPr>
          <w:sz w:val="20"/>
          <w:szCs w:val="20"/>
        </w:rPr>
        <w:t xml:space="preserve"> казенн</w:t>
      </w:r>
      <w:r>
        <w:rPr>
          <w:sz w:val="20"/>
          <w:szCs w:val="20"/>
        </w:rPr>
        <w:t>ым</w:t>
      </w:r>
      <w:r w:rsidRPr="00B26A56">
        <w:rPr>
          <w:sz w:val="20"/>
          <w:szCs w:val="20"/>
        </w:rPr>
        <w:t xml:space="preserve"> учреждени</w:t>
      </w:r>
      <w:r>
        <w:rPr>
          <w:sz w:val="20"/>
          <w:szCs w:val="20"/>
        </w:rPr>
        <w:t>ем</w:t>
      </w:r>
      <w:r w:rsidRPr="00B26A56">
        <w:rPr>
          <w:sz w:val="20"/>
          <w:szCs w:val="20"/>
        </w:rPr>
        <w:t xml:space="preserve"> «Центр развития образования» муниципального образования город Горячий Ключ</w:t>
      </w:r>
      <w:r>
        <w:rPr>
          <w:sz w:val="20"/>
          <w:szCs w:val="20"/>
        </w:rPr>
        <w:t xml:space="preserve"> представлена информация о принятых мерах по недопущению в</w:t>
      </w:r>
      <w:r w:rsidR="0029296A">
        <w:rPr>
          <w:sz w:val="20"/>
          <w:szCs w:val="20"/>
        </w:rPr>
        <w:t xml:space="preserve"> дальнейшем</w:t>
      </w:r>
      <w:r>
        <w:rPr>
          <w:sz w:val="20"/>
          <w:szCs w:val="20"/>
        </w:rPr>
        <w:t xml:space="preserve"> выявленных нарушений.</w:t>
      </w:r>
      <w:r w:rsidR="00F92627">
        <w:rPr>
          <w:sz w:val="20"/>
          <w:szCs w:val="20"/>
        </w:rPr>
        <w:t xml:space="preserve"> </w:t>
      </w:r>
    </w:p>
    <w:sectPr w:rsidR="0070147B" w:rsidSect="00B034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30E3"/>
    <w:multiLevelType w:val="hybridMultilevel"/>
    <w:tmpl w:val="F05CC052"/>
    <w:lvl w:ilvl="0" w:tplc="8174B08C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784360C"/>
    <w:multiLevelType w:val="hybridMultilevel"/>
    <w:tmpl w:val="993C16D8"/>
    <w:lvl w:ilvl="0" w:tplc="C03C76B8">
      <w:start w:val="1"/>
      <w:numFmt w:val="decimal"/>
      <w:lvlText w:val="%1."/>
      <w:lvlJc w:val="left"/>
      <w:pPr>
        <w:ind w:left="1871" w:hanging="102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D443DFA"/>
    <w:multiLevelType w:val="hybridMultilevel"/>
    <w:tmpl w:val="18086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D11917"/>
    <w:multiLevelType w:val="hybridMultilevel"/>
    <w:tmpl w:val="60066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B482D"/>
    <w:multiLevelType w:val="hybridMultilevel"/>
    <w:tmpl w:val="35D44E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FEB7309"/>
    <w:multiLevelType w:val="hybridMultilevel"/>
    <w:tmpl w:val="F0D492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8D7EE4"/>
    <w:multiLevelType w:val="hybridMultilevel"/>
    <w:tmpl w:val="66589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9037A"/>
    <w:multiLevelType w:val="hybridMultilevel"/>
    <w:tmpl w:val="1C6A6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72131"/>
    <w:multiLevelType w:val="hybridMultilevel"/>
    <w:tmpl w:val="4D58BFBA"/>
    <w:lvl w:ilvl="0" w:tplc="C874B774">
      <w:start w:val="1"/>
      <w:numFmt w:val="decimal"/>
      <w:lvlText w:val="%1."/>
      <w:lvlJc w:val="left"/>
      <w:pPr>
        <w:ind w:left="71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7884" w:hanging="360"/>
      </w:p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</w:lvl>
    <w:lvl w:ilvl="3" w:tplc="0419000F" w:tentative="1">
      <w:start w:val="1"/>
      <w:numFmt w:val="decimal"/>
      <w:lvlText w:val="%4."/>
      <w:lvlJc w:val="left"/>
      <w:pPr>
        <w:ind w:left="9324" w:hanging="360"/>
      </w:p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</w:lvl>
    <w:lvl w:ilvl="6" w:tplc="0419000F" w:tentative="1">
      <w:start w:val="1"/>
      <w:numFmt w:val="decimal"/>
      <w:lvlText w:val="%7."/>
      <w:lvlJc w:val="left"/>
      <w:pPr>
        <w:ind w:left="11484" w:hanging="360"/>
      </w:p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475"/>
    <w:rsid w:val="00064314"/>
    <w:rsid w:val="00076F0A"/>
    <w:rsid w:val="00081563"/>
    <w:rsid w:val="00086486"/>
    <w:rsid w:val="00086BBA"/>
    <w:rsid w:val="000A6B90"/>
    <w:rsid w:val="000D28B2"/>
    <w:rsid w:val="000D6FD7"/>
    <w:rsid w:val="000F0C74"/>
    <w:rsid w:val="000F24D7"/>
    <w:rsid w:val="00103751"/>
    <w:rsid w:val="00196199"/>
    <w:rsid w:val="001C5422"/>
    <w:rsid w:val="001F7E82"/>
    <w:rsid w:val="00203DB8"/>
    <w:rsid w:val="00211467"/>
    <w:rsid w:val="0023510F"/>
    <w:rsid w:val="002535DD"/>
    <w:rsid w:val="00254E2B"/>
    <w:rsid w:val="00271481"/>
    <w:rsid w:val="00285536"/>
    <w:rsid w:val="0029296A"/>
    <w:rsid w:val="00296EEB"/>
    <w:rsid w:val="002D3CA1"/>
    <w:rsid w:val="002D787F"/>
    <w:rsid w:val="002E0BA8"/>
    <w:rsid w:val="002E76A6"/>
    <w:rsid w:val="00310D8F"/>
    <w:rsid w:val="003274FB"/>
    <w:rsid w:val="00345FCA"/>
    <w:rsid w:val="00357A29"/>
    <w:rsid w:val="00392CC3"/>
    <w:rsid w:val="003D3119"/>
    <w:rsid w:val="003D3A6B"/>
    <w:rsid w:val="003D45B0"/>
    <w:rsid w:val="003F13C7"/>
    <w:rsid w:val="00403D82"/>
    <w:rsid w:val="00416C3A"/>
    <w:rsid w:val="004352FF"/>
    <w:rsid w:val="00442F4C"/>
    <w:rsid w:val="00465373"/>
    <w:rsid w:val="004C34AF"/>
    <w:rsid w:val="00506C68"/>
    <w:rsid w:val="00542418"/>
    <w:rsid w:val="00575ACB"/>
    <w:rsid w:val="00581B66"/>
    <w:rsid w:val="005831DA"/>
    <w:rsid w:val="005F7771"/>
    <w:rsid w:val="00623F94"/>
    <w:rsid w:val="00665D61"/>
    <w:rsid w:val="00680E57"/>
    <w:rsid w:val="00687FF1"/>
    <w:rsid w:val="00690248"/>
    <w:rsid w:val="006A77C1"/>
    <w:rsid w:val="006A7916"/>
    <w:rsid w:val="006D0BF4"/>
    <w:rsid w:val="006E46BD"/>
    <w:rsid w:val="006F0E08"/>
    <w:rsid w:val="0070147B"/>
    <w:rsid w:val="0070375D"/>
    <w:rsid w:val="007164F2"/>
    <w:rsid w:val="007244FA"/>
    <w:rsid w:val="00736E31"/>
    <w:rsid w:val="0075492E"/>
    <w:rsid w:val="00760A42"/>
    <w:rsid w:val="00777ED2"/>
    <w:rsid w:val="00786412"/>
    <w:rsid w:val="00786F49"/>
    <w:rsid w:val="007A094F"/>
    <w:rsid w:val="0080239A"/>
    <w:rsid w:val="008255D0"/>
    <w:rsid w:val="008A5ED1"/>
    <w:rsid w:val="008C174F"/>
    <w:rsid w:val="008C346B"/>
    <w:rsid w:val="008C5DBF"/>
    <w:rsid w:val="00904F13"/>
    <w:rsid w:val="00907DC6"/>
    <w:rsid w:val="00925BFC"/>
    <w:rsid w:val="0095511A"/>
    <w:rsid w:val="00982165"/>
    <w:rsid w:val="00994657"/>
    <w:rsid w:val="00995E09"/>
    <w:rsid w:val="009C67F9"/>
    <w:rsid w:val="009F014C"/>
    <w:rsid w:val="00A1113B"/>
    <w:rsid w:val="00A15C09"/>
    <w:rsid w:val="00A2040B"/>
    <w:rsid w:val="00A50D9D"/>
    <w:rsid w:val="00A87EBB"/>
    <w:rsid w:val="00AA7778"/>
    <w:rsid w:val="00AD464B"/>
    <w:rsid w:val="00B03475"/>
    <w:rsid w:val="00B26A56"/>
    <w:rsid w:val="00B3508C"/>
    <w:rsid w:val="00B74E13"/>
    <w:rsid w:val="00B946CA"/>
    <w:rsid w:val="00BE50F2"/>
    <w:rsid w:val="00C10154"/>
    <w:rsid w:val="00C26925"/>
    <w:rsid w:val="00C43F5D"/>
    <w:rsid w:val="00C8359F"/>
    <w:rsid w:val="00CA1BD4"/>
    <w:rsid w:val="00CD4825"/>
    <w:rsid w:val="00CD564E"/>
    <w:rsid w:val="00CF15DD"/>
    <w:rsid w:val="00D105F6"/>
    <w:rsid w:val="00D43E71"/>
    <w:rsid w:val="00D46AAF"/>
    <w:rsid w:val="00D62667"/>
    <w:rsid w:val="00D64D2D"/>
    <w:rsid w:val="00D66669"/>
    <w:rsid w:val="00D75BB5"/>
    <w:rsid w:val="00D8309C"/>
    <w:rsid w:val="00DC429C"/>
    <w:rsid w:val="00DC7679"/>
    <w:rsid w:val="00DD047E"/>
    <w:rsid w:val="00E16C1A"/>
    <w:rsid w:val="00E23634"/>
    <w:rsid w:val="00E360D7"/>
    <w:rsid w:val="00E40F7D"/>
    <w:rsid w:val="00E41684"/>
    <w:rsid w:val="00E54371"/>
    <w:rsid w:val="00E629B4"/>
    <w:rsid w:val="00E807CC"/>
    <w:rsid w:val="00E8681E"/>
    <w:rsid w:val="00E925C2"/>
    <w:rsid w:val="00E962CD"/>
    <w:rsid w:val="00EC6350"/>
    <w:rsid w:val="00EE263D"/>
    <w:rsid w:val="00EF3BC8"/>
    <w:rsid w:val="00F02501"/>
    <w:rsid w:val="00F12DE6"/>
    <w:rsid w:val="00F45EE1"/>
    <w:rsid w:val="00F50D15"/>
    <w:rsid w:val="00F70E0F"/>
    <w:rsid w:val="00F92627"/>
    <w:rsid w:val="00FA741C"/>
    <w:rsid w:val="00FB5481"/>
    <w:rsid w:val="00FE1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1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75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4D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64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D64D2D"/>
    <w:rPr>
      <w:rFonts w:cs="Times New Roman"/>
      <w:color w:val="008000"/>
    </w:rPr>
  </w:style>
  <w:style w:type="paragraph" w:styleId="a6">
    <w:name w:val="List Paragraph"/>
    <w:basedOn w:val="a"/>
    <w:uiPriority w:val="34"/>
    <w:qFormat/>
    <w:rsid w:val="00D64D2D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D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FD7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2535DD"/>
    <w:rPr>
      <w:color w:val="0000FF"/>
      <w:u w:val="single"/>
    </w:rPr>
  </w:style>
  <w:style w:type="paragraph" w:styleId="aa">
    <w:name w:val="No Spacing"/>
    <w:uiPriority w:val="1"/>
    <w:qFormat/>
    <w:rsid w:val="00E8681E"/>
    <w:pPr>
      <w:spacing w:after="0"/>
    </w:pPr>
    <w:rPr>
      <w:rFonts w:ascii="Calibri" w:eastAsia="Times New Roman" w:hAnsi="Calibri" w:cs="Times New Roman"/>
      <w:lang w:eastAsia="ru-RU"/>
    </w:rPr>
  </w:style>
  <w:style w:type="paragraph" w:customStyle="1" w:styleId="1">
    <w:name w:val="Стиль1"/>
    <w:basedOn w:val="a"/>
    <w:qFormat/>
    <w:rsid w:val="00E807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styleId="ab">
    <w:name w:val="Emphasis"/>
    <w:basedOn w:val="a0"/>
    <w:uiPriority w:val="20"/>
    <w:qFormat/>
    <w:rsid w:val="00736E31"/>
    <w:rPr>
      <w:i/>
      <w:iCs/>
    </w:rPr>
  </w:style>
  <w:style w:type="paragraph" w:styleId="ac">
    <w:name w:val="Normal (Web)"/>
    <w:basedOn w:val="a"/>
    <w:uiPriority w:val="99"/>
    <w:unhideWhenUsed/>
    <w:rsid w:val="000F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F24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F2BD-F6DB-4AC2-82ED-B2CF01B6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71</cp:revision>
  <cp:lastPrinted>2016-05-04T12:28:00Z</cp:lastPrinted>
  <dcterms:created xsi:type="dcterms:W3CDTF">2015-02-04T08:42:00Z</dcterms:created>
  <dcterms:modified xsi:type="dcterms:W3CDTF">2024-07-16T10:07:00Z</dcterms:modified>
</cp:coreProperties>
</file>